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69" w:type="dxa"/>
        <w:tblInd w:w="-176" w:type="dxa"/>
        <w:tblLook w:val="01E0" w:firstRow="1" w:lastRow="1" w:firstColumn="1" w:lastColumn="1" w:noHBand="0" w:noVBand="0"/>
      </w:tblPr>
      <w:tblGrid>
        <w:gridCol w:w="4112"/>
        <w:gridCol w:w="33"/>
        <w:gridCol w:w="1951"/>
        <w:gridCol w:w="4032"/>
        <w:gridCol w:w="41"/>
      </w:tblGrid>
      <w:tr w:rsidR="009921BB" w:rsidRPr="001C3E35" w14:paraId="03E45717" w14:textId="77777777" w:rsidTr="0046490F">
        <w:trPr>
          <w:trHeight w:val="1612"/>
        </w:trPr>
        <w:tc>
          <w:tcPr>
            <w:tcW w:w="4145" w:type="dxa"/>
            <w:gridSpan w:val="2"/>
          </w:tcPr>
          <w:p w14:paraId="02F2BB6F" w14:textId="77777777" w:rsidR="009921BB" w:rsidRPr="00AF6EBD" w:rsidRDefault="009921BB" w:rsidP="009921BB">
            <w:pPr>
              <w:spacing w:after="0" w:line="240" w:lineRule="auto"/>
              <w:ind w:firstLine="709"/>
              <w:jc w:val="center"/>
              <w:rPr>
                <w:b/>
                <w:caps/>
                <w:color w:val="0031CC"/>
                <w:sz w:val="18"/>
                <w:szCs w:val="18"/>
                <w:lang w:val="kk-KZ"/>
              </w:rPr>
            </w:pPr>
            <w:r w:rsidRPr="00AF6EBD">
              <w:rPr>
                <w:b/>
                <w:caps/>
                <w:color w:val="0031CC"/>
                <w:sz w:val="18"/>
                <w:szCs w:val="18"/>
                <w:lang w:val="kk-KZ"/>
              </w:rPr>
              <w:t xml:space="preserve">Қазақстан  Республикасы Денсаулық сақтауМинистРлігі </w:t>
            </w:r>
            <w:r>
              <w:rPr>
                <w:b/>
                <w:caps/>
                <w:color w:val="0031CC"/>
                <w:sz w:val="18"/>
                <w:szCs w:val="18"/>
                <w:lang w:val="kk-KZ"/>
              </w:rPr>
              <w:t>Санитариялық-эпидемиологиялық</w:t>
            </w:r>
            <w:r w:rsidRPr="00AF6EBD">
              <w:rPr>
                <w:b/>
                <w:caps/>
                <w:color w:val="0031CC"/>
                <w:sz w:val="18"/>
                <w:szCs w:val="18"/>
                <w:lang w:val="kk-KZ"/>
              </w:rPr>
              <w:t xml:space="preserve">   бақылау комитеті</w:t>
            </w:r>
          </w:p>
          <w:p w14:paraId="350D49F9" w14:textId="77777777" w:rsidR="009921BB" w:rsidRPr="00AF6EBD" w:rsidRDefault="009921BB" w:rsidP="009921BB">
            <w:pPr>
              <w:spacing w:after="0" w:line="240" w:lineRule="auto"/>
              <w:ind w:firstLine="709"/>
              <w:jc w:val="center"/>
              <w:rPr>
                <w:b/>
                <w:caps/>
                <w:color w:val="0031CC"/>
                <w:sz w:val="18"/>
                <w:szCs w:val="18"/>
                <w:lang w:val="kk-KZ"/>
              </w:rPr>
            </w:pPr>
            <w:r w:rsidRPr="00AF6EBD">
              <w:rPr>
                <w:b/>
                <w:caps/>
                <w:color w:val="0031CC"/>
                <w:sz w:val="18"/>
                <w:szCs w:val="18"/>
                <w:lang w:val="kk-KZ"/>
              </w:rPr>
              <w:t xml:space="preserve">нұр-султан қаласының </w:t>
            </w:r>
            <w:r>
              <w:rPr>
                <w:b/>
                <w:caps/>
                <w:color w:val="0031CC"/>
                <w:sz w:val="18"/>
                <w:szCs w:val="18"/>
                <w:lang w:val="kk-KZ"/>
              </w:rPr>
              <w:t>санитариялық-эпидемиологиялық</w:t>
            </w:r>
            <w:r w:rsidRPr="00AF6EBD">
              <w:rPr>
                <w:b/>
                <w:caps/>
                <w:color w:val="0031CC"/>
                <w:sz w:val="18"/>
                <w:szCs w:val="18"/>
                <w:lang w:val="kk-KZ"/>
              </w:rPr>
              <w:t xml:space="preserve">  бақылау департаменті</w:t>
            </w:r>
          </w:p>
          <w:p w14:paraId="59DB9539" w14:textId="77777777" w:rsidR="009921BB" w:rsidRPr="00AF6EBD" w:rsidRDefault="009921BB" w:rsidP="009921BB">
            <w:pPr>
              <w:spacing w:after="0" w:line="240" w:lineRule="auto"/>
              <w:ind w:firstLine="709"/>
              <w:jc w:val="center"/>
              <w:rPr>
                <w:b/>
                <w:caps/>
                <w:color w:val="0031CC"/>
                <w:sz w:val="18"/>
                <w:szCs w:val="18"/>
                <w:lang w:val="kk-KZ"/>
              </w:rPr>
            </w:pPr>
            <w:r w:rsidRPr="00AF6EBD">
              <w:rPr>
                <w:b/>
                <w:caps/>
                <w:color w:val="0031CC"/>
                <w:sz w:val="18"/>
                <w:szCs w:val="18"/>
                <w:lang w:val="kk-KZ"/>
              </w:rPr>
              <w:t>республикалық мемлекеттік мекеме</w:t>
            </w:r>
          </w:p>
          <w:p w14:paraId="57F88C4A" w14:textId="77777777" w:rsidR="009921BB" w:rsidRPr="00AF6EBD" w:rsidRDefault="009921BB" w:rsidP="009921BB">
            <w:pPr>
              <w:tabs>
                <w:tab w:val="left" w:pos="300"/>
              </w:tabs>
              <w:spacing w:after="0" w:line="240" w:lineRule="auto"/>
              <w:ind w:firstLine="709"/>
              <w:jc w:val="center"/>
              <w:rPr>
                <w:b/>
                <w:color w:val="3333CC"/>
                <w:sz w:val="18"/>
                <w:szCs w:val="18"/>
                <w:lang w:val="kk-KZ"/>
              </w:rPr>
            </w:pPr>
          </w:p>
        </w:tc>
        <w:tc>
          <w:tcPr>
            <w:tcW w:w="1951" w:type="dxa"/>
          </w:tcPr>
          <w:p w14:paraId="752AD1E4" w14:textId="77777777" w:rsidR="009921BB" w:rsidRPr="00AF6EBD" w:rsidRDefault="009921BB" w:rsidP="009921BB">
            <w:pPr>
              <w:spacing w:after="0" w:line="240" w:lineRule="auto"/>
              <w:ind w:firstLine="709"/>
              <w:rPr>
                <w:sz w:val="18"/>
                <w:szCs w:val="18"/>
                <w:lang w:val="kk-KZ"/>
              </w:rPr>
            </w:pPr>
            <w:r w:rsidRPr="00AF6EBD">
              <w:rPr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5D0A46CA" wp14:editId="6E4A8E7E">
                  <wp:simplePos x="0" y="0"/>
                  <wp:positionH relativeFrom="column">
                    <wp:posOffset>201732</wp:posOffset>
                  </wp:positionH>
                  <wp:positionV relativeFrom="paragraph">
                    <wp:posOffset>26035</wp:posOffset>
                  </wp:positionV>
                  <wp:extent cx="866775" cy="933450"/>
                  <wp:effectExtent l="19050" t="0" r="9525" b="0"/>
                  <wp:wrapNone/>
                  <wp:docPr id="10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073" w:type="dxa"/>
            <w:gridSpan w:val="2"/>
          </w:tcPr>
          <w:p w14:paraId="06C2FDF6" w14:textId="77777777" w:rsidR="009921BB" w:rsidRDefault="009921BB" w:rsidP="009921BB">
            <w:pPr>
              <w:spacing w:after="0" w:line="240" w:lineRule="auto"/>
              <w:ind w:firstLine="709"/>
              <w:jc w:val="center"/>
              <w:rPr>
                <w:b/>
                <w:caps/>
                <w:color w:val="0031CC"/>
                <w:sz w:val="18"/>
                <w:szCs w:val="18"/>
                <w:lang w:val="kk-KZ"/>
              </w:rPr>
            </w:pPr>
            <w:r>
              <w:rPr>
                <w:b/>
                <w:caps/>
                <w:color w:val="0031CC"/>
                <w:sz w:val="18"/>
                <w:szCs w:val="18"/>
                <w:lang w:val="kk-KZ"/>
              </w:rPr>
              <w:t>Республиканское государственное</w:t>
            </w:r>
          </w:p>
          <w:p w14:paraId="019569AA" w14:textId="77777777" w:rsidR="009921BB" w:rsidRPr="00AF6EBD" w:rsidRDefault="009921BB" w:rsidP="009921BB">
            <w:pPr>
              <w:spacing w:after="0" w:line="240" w:lineRule="auto"/>
              <w:ind w:firstLine="709"/>
              <w:jc w:val="center"/>
              <w:rPr>
                <w:b/>
                <w:caps/>
                <w:color w:val="0031CC"/>
                <w:sz w:val="18"/>
                <w:szCs w:val="18"/>
                <w:lang w:val="kk-KZ"/>
              </w:rPr>
            </w:pPr>
            <w:r w:rsidRPr="00AF6EBD">
              <w:rPr>
                <w:b/>
                <w:caps/>
                <w:color w:val="0031CC"/>
                <w:sz w:val="18"/>
                <w:szCs w:val="18"/>
                <w:lang w:val="kk-KZ"/>
              </w:rPr>
              <w:t>учреждение</w:t>
            </w:r>
            <w:r>
              <w:rPr>
                <w:b/>
                <w:caps/>
                <w:color w:val="0031CC"/>
                <w:sz w:val="18"/>
                <w:szCs w:val="18"/>
                <w:lang w:val="kk-KZ"/>
              </w:rPr>
              <w:t xml:space="preserve"> </w:t>
            </w:r>
            <w:r w:rsidRPr="00AF6EBD">
              <w:rPr>
                <w:b/>
                <w:caps/>
                <w:color w:val="0031CC"/>
                <w:sz w:val="18"/>
                <w:szCs w:val="18"/>
                <w:lang w:val="kk-KZ"/>
              </w:rPr>
              <w:t xml:space="preserve">Департамент </w:t>
            </w:r>
            <w:r>
              <w:rPr>
                <w:b/>
                <w:caps/>
                <w:color w:val="0031CC"/>
                <w:sz w:val="18"/>
                <w:szCs w:val="18"/>
                <w:lang w:val="kk-KZ"/>
              </w:rPr>
              <w:t>санитарно-эпидемиологического контроля</w:t>
            </w:r>
            <w:r w:rsidRPr="00AF6EBD">
              <w:rPr>
                <w:b/>
                <w:caps/>
                <w:color w:val="0031CC"/>
                <w:sz w:val="18"/>
                <w:szCs w:val="18"/>
                <w:lang w:val="kk-KZ"/>
              </w:rPr>
              <w:t xml:space="preserve"> города НУР-Султан</w:t>
            </w:r>
            <w:r>
              <w:rPr>
                <w:b/>
                <w:caps/>
                <w:color w:val="0031CC"/>
                <w:sz w:val="18"/>
                <w:szCs w:val="18"/>
                <w:lang w:val="kk-KZ"/>
              </w:rPr>
              <w:t xml:space="preserve">а </w:t>
            </w:r>
            <w:r w:rsidRPr="00AF6EBD">
              <w:rPr>
                <w:b/>
                <w:caps/>
                <w:color w:val="0031CC"/>
                <w:sz w:val="18"/>
                <w:szCs w:val="18"/>
                <w:lang w:val="kk-KZ"/>
              </w:rPr>
              <w:t xml:space="preserve">Комитета </w:t>
            </w:r>
            <w:r>
              <w:rPr>
                <w:b/>
                <w:caps/>
                <w:color w:val="0031CC"/>
                <w:sz w:val="18"/>
                <w:szCs w:val="18"/>
                <w:lang w:val="kk-KZ"/>
              </w:rPr>
              <w:t xml:space="preserve">санитарно-эпидемиологического </w:t>
            </w:r>
            <w:r w:rsidRPr="00AF6EBD">
              <w:rPr>
                <w:b/>
                <w:caps/>
                <w:color w:val="0031CC"/>
                <w:sz w:val="18"/>
                <w:szCs w:val="18"/>
                <w:lang w:val="kk-KZ"/>
              </w:rPr>
              <w:t>контроля МинистерствА здравоохранения Республики Казахстан</w:t>
            </w:r>
          </w:p>
          <w:p w14:paraId="5C034113" w14:textId="77777777" w:rsidR="009921BB" w:rsidRPr="00AF6EBD" w:rsidRDefault="009921BB" w:rsidP="009921BB">
            <w:pPr>
              <w:spacing w:after="0" w:line="240" w:lineRule="auto"/>
              <w:ind w:firstLine="709"/>
              <w:jc w:val="center"/>
              <w:rPr>
                <w:b/>
                <w:color w:val="3A7298"/>
                <w:sz w:val="18"/>
                <w:szCs w:val="18"/>
                <w:lang w:val="kk-KZ"/>
              </w:rPr>
            </w:pPr>
          </w:p>
        </w:tc>
      </w:tr>
      <w:tr w:rsidR="009921BB" w14:paraId="7745B21B" w14:textId="77777777" w:rsidTr="0046490F">
        <w:tblPrEx>
          <w:tblBorders>
            <w:insideH w:val="single" w:sz="4" w:space="0" w:color="auto"/>
          </w:tblBorders>
        </w:tblPrEx>
        <w:trPr>
          <w:gridAfter w:val="1"/>
          <w:wAfter w:w="41" w:type="dxa"/>
          <w:trHeight w:val="758"/>
        </w:trPr>
        <w:tc>
          <w:tcPr>
            <w:tcW w:w="4112" w:type="dxa"/>
          </w:tcPr>
          <w:p w14:paraId="2DE63D89" w14:textId="77777777" w:rsidR="009921BB" w:rsidRDefault="009921BB" w:rsidP="009921BB">
            <w:pPr>
              <w:spacing w:after="0" w:line="240" w:lineRule="auto"/>
              <w:ind w:firstLine="709"/>
              <w:jc w:val="center"/>
              <w:rPr>
                <w:b/>
                <w:color w:val="0031CC"/>
                <w:sz w:val="18"/>
                <w:szCs w:val="18"/>
                <w:lang w:val="kk-KZ"/>
              </w:rPr>
            </w:pPr>
            <w:r>
              <w:rPr>
                <w:b/>
                <w:color w:val="0031CC"/>
                <w:sz w:val="18"/>
                <w:szCs w:val="18"/>
                <w:lang w:val="kk-KZ"/>
              </w:rPr>
              <w:t xml:space="preserve">010000, Нұр-Сұлтан қаласы, Есіл     </w:t>
            </w:r>
          </w:p>
          <w:p w14:paraId="69EDBC7C" w14:textId="2D76995D" w:rsidR="009921BB" w:rsidRPr="0068098C" w:rsidRDefault="009921BB" w:rsidP="009921BB">
            <w:pPr>
              <w:spacing w:after="0" w:line="240" w:lineRule="auto"/>
              <w:ind w:firstLine="709"/>
              <w:jc w:val="center"/>
              <w:rPr>
                <w:b/>
                <w:color w:val="0031CC"/>
                <w:sz w:val="18"/>
                <w:szCs w:val="18"/>
                <w:lang w:val="kk-KZ"/>
              </w:rPr>
            </w:pPr>
            <w:r>
              <w:rPr>
                <w:b/>
                <w:color w:val="0031CC"/>
                <w:sz w:val="18"/>
                <w:szCs w:val="18"/>
                <w:lang w:val="kk-KZ"/>
              </w:rPr>
              <w:t>ауданы, Достық көшесі</w:t>
            </w:r>
            <w:r w:rsidRPr="0068098C">
              <w:rPr>
                <w:b/>
                <w:color w:val="0031CC"/>
                <w:sz w:val="18"/>
                <w:szCs w:val="18"/>
                <w:lang w:val="kk-KZ"/>
              </w:rPr>
              <w:t>,</w:t>
            </w:r>
            <w:r>
              <w:rPr>
                <w:b/>
                <w:color w:val="0031CC"/>
                <w:sz w:val="18"/>
                <w:szCs w:val="18"/>
                <w:lang w:val="kk-KZ"/>
              </w:rPr>
              <w:t>13/3 ғимарат</w:t>
            </w:r>
          </w:p>
          <w:p w14:paraId="6064C48D" w14:textId="77777777" w:rsidR="009921BB" w:rsidRPr="006479D8" w:rsidRDefault="009921BB" w:rsidP="009921BB">
            <w:pPr>
              <w:spacing w:after="0" w:line="240" w:lineRule="auto"/>
              <w:ind w:firstLine="709"/>
              <w:jc w:val="center"/>
              <w:rPr>
                <w:b/>
                <w:color w:val="0031CC"/>
                <w:sz w:val="18"/>
                <w:szCs w:val="18"/>
                <w:lang w:val="kk-KZ"/>
              </w:rPr>
            </w:pPr>
            <w:r w:rsidRPr="0068098C">
              <w:rPr>
                <w:b/>
                <w:color w:val="0031CC"/>
                <w:sz w:val="18"/>
                <w:szCs w:val="18"/>
                <w:lang w:val="kk-KZ"/>
              </w:rPr>
              <w:t>тел: +7</w:t>
            </w:r>
            <w:r w:rsidRPr="0068098C">
              <w:rPr>
                <w:b/>
                <w:color w:val="0031CC"/>
                <w:sz w:val="18"/>
                <w:szCs w:val="18"/>
              </w:rPr>
              <w:t xml:space="preserve">(7172) </w:t>
            </w:r>
            <w:r>
              <w:rPr>
                <w:b/>
                <w:color w:val="0031CC"/>
                <w:sz w:val="18"/>
                <w:szCs w:val="18"/>
                <w:lang w:val="kk-KZ"/>
              </w:rPr>
              <w:t>57</w:t>
            </w:r>
            <w:r w:rsidRPr="0068098C">
              <w:rPr>
                <w:b/>
                <w:color w:val="0031CC"/>
                <w:sz w:val="18"/>
                <w:szCs w:val="18"/>
              </w:rPr>
              <w:t>-</w:t>
            </w:r>
            <w:r>
              <w:rPr>
                <w:b/>
                <w:color w:val="0031CC"/>
                <w:sz w:val="18"/>
                <w:szCs w:val="18"/>
                <w:lang w:val="kk-KZ"/>
              </w:rPr>
              <w:t>60</w:t>
            </w:r>
            <w:r w:rsidRPr="0068098C">
              <w:rPr>
                <w:b/>
                <w:color w:val="0031CC"/>
                <w:sz w:val="18"/>
                <w:szCs w:val="18"/>
              </w:rPr>
              <w:t>-</w:t>
            </w:r>
            <w:r>
              <w:rPr>
                <w:b/>
                <w:color w:val="0031CC"/>
                <w:sz w:val="18"/>
                <w:szCs w:val="18"/>
                <w:lang w:val="kk-KZ"/>
              </w:rPr>
              <w:t xml:space="preserve">51, </w:t>
            </w:r>
            <w:r>
              <w:rPr>
                <w:b/>
                <w:color w:val="0031CC"/>
                <w:sz w:val="18"/>
                <w:szCs w:val="18"/>
              </w:rPr>
              <w:t>57-60-59</w:t>
            </w:r>
          </w:p>
          <w:p w14:paraId="14D53775" w14:textId="77777777" w:rsidR="009921BB" w:rsidRPr="0068098C" w:rsidRDefault="009921BB" w:rsidP="009921BB">
            <w:pPr>
              <w:spacing w:after="0" w:line="240" w:lineRule="auto"/>
              <w:ind w:firstLine="709"/>
              <w:jc w:val="center"/>
              <w:rPr>
                <w:b/>
                <w:color w:val="0031CC"/>
                <w:sz w:val="18"/>
                <w:szCs w:val="18"/>
                <w:lang w:val="kk-KZ"/>
              </w:rPr>
            </w:pPr>
          </w:p>
          <w:p w14:paraId="52BD3C00" w14:textId="77777777" w:rsidR="009921BB" w:rsidRDefault="009921BB" w:rsidP="009921BB">
            <w:pPr>
              <w:spacing w:after="0" w:line="240" w:lineRule="auto"/>
              <w:ind w:firstLine="709"/>
              <w:jc w:val="center"/>
              <w:rPr>
                <w:color w:val="0031CC"/>
                <w:lang w:val="kk-KZ"/>
              </w:rPr>
            </w:pPr>
          </w:p>
        </w:tc>
        <w:tc>
          <w:tcPr>
            <w:tcW w:w="1984" w:type="dxa"/>
            <w:gridSpan w:val="2"/>
          </w:tcPr>
          <w:p w14:paraId="40B3A431" w14:textId="77777777" w:rsidR="009921BB" w:rsidRDefault="009921BB" w:rsidP="009921BB">
            <w:pPr>
              <w:spacing w:after="0" w:line="240" w:lineRule="auto"/>
              <w:ind w:firstLine="709"/>
              <w:rPr>
                <w:color w:val="00FFFF"/>
                <w:lang w:val="kk-KZ"/>
              </w:rPr>
            </w:pPr>
          </w:p>
        </w:tc>
        <w:tc>
          <w:tcPr>
            <w:tcW w:w="4032" w:type="dxa"/>
          </w:tcPr>
          <w:p w14:paraId="46AEBD9F" w14:textId="77777777" w:rsidR="009921BB" w:rsidRPr="0068098C" w:rsidRDefault="009921BB" w:rsidP="009921BB">
            <w:pPr>
              <w:spacing w:after="0" w:line="240" w:lineRule="auto"/>
              <w:ind w:firstLine="709"/>
              <w:jc w:val="center"/>
              <w:rPr>
                <w:b/>
                <w:color w:val="0031CC"/>
                <w:sz w:val="18"/>
                <w:szCs w:val="18"/>
                <w:lang w:val="kk-KZ"/>
              </w:rPr>
            </w:pPr>
            <w:r>
              <w:rPr>
                <w:b/>
                <w:color w:val="0031CC"/>
                <w:sz w:val="18"/>
                <w:szCs w:val="18"/>
                <w:lang w:val="kk-KZ"/>
              </w:rPr>
              <w:t>010000, город Нур-Султан, район Есиль, улица Достык, здание 13/3</w:t>
            </w:r>
          </w:p>
          <w:p w14:paraId="38AD6417" w14:textId="77777777" w:rsidR="009921BB" w:rsidRPr="006479D8" w:rsidRDefault="009921BB" w:rsidP="009921BB">
            <w:pPr>
              <w:spacing w:after="0" w:line="240" w:lineRule="auto"/>
              <w:ind w:firstLine="709"/>
              <w:jc w:val="center"/>
              <w:rPr>
                <w:b/>
                <w:color w:val="0031CC"/>
                <w:sz w:val="18"/>
                <w:szCs w:val="18"/>
                <w:lang w:val="kk-KZ"/>
              </w:rPr>
            </w:pPr>
            <w:r w:rsidRPr="0068098C">
              <w:rPr>
                <w:b/>
                <w:color w:val="0031CC"/>
                <w:sz w:val="18"/>
                <w:szCs w:val="18"/>
                <w:lang w:val="kk-KZ"/>
              </w:rPr>
              <w:t>тел: +7</w:t>
            </w:r>
            <w:r w:rsidRPr="0068098C">
              <w:rPr>
                <w:b/>
                <w:color w:val="0031CC"/>
                <w:sz w:val="18"/>
                <w:szCs w:val="18"/>
              </w:rPr>
              <w:t xml:space="preserve">(7172) </w:t>
            </w:r>
            <w:r>
              <w:rPr>
                <w:b/>
                <w:color w:val="0031CC"/>
                <w:sz w:val="18"/>
                <w:szCs w:val="18"/>
                <w:lang w:val="kk-KZ"/>
              </w:rPr>
              <w:t>57</w:t>
            </w:r>
            <w:r w:rsidRPr="0068098C">
              <w:rPr>
                <w:b/>
                <w:color w:val="0031CC"/>
                <w:sz w:val="18"/>
                <w:szCs w:val="18"/>
              </w:rPr>
              <w:t>-</w:t>
            </w:r>
            <w:r>
              <w:rPr>
                <w:b/>
                <w:color w:val="0031CC"/>
                <w:sz w:val="18"/>
                <w:szCs w:val="18"/>
                <w:lang w:val="kk-KZ"/>
              </w:rPr>
              <w:t>60</w:t>
            </w:r>
            <w:r w:rsidRPr="0068098C">
              <w:rPr>
                <w:b/>
                <w:color w:val="0031CC"/>
                <w:sz w:val="18"/>
                <w:szCs w:val="18"/>
              </w:rPr>
              <w:t>-</w:t>
            </w:r>
            <w:r>
              <w:rPr>
                <w:b/>
                <w:color w:val="0031CC"/>
                <w:sz w:val="18"/>
                <w:szCs w:val="18"/>
                <w:lang w:val="kk-KZ"/>
              </w:rPr>
              <w:t>51,</w:t>
            </w:r>
            <w:r>
              <w:rPr>
                <w:b/>
                <w:color w:val="0031CC"/>
                <w:sz w:val="18"/>
                <w:szCs w:val="18"/>
              </w:rPr>
              <w:t xml:space="preserve"> 57-60-59</w:t>
            </w:r>
          </w:p>
          <w:p w14:paraId="6EE58C56" w14:textId="77777777" w:rsidR="009921BB" w:rsidRPr="0068098C" w:rsidRDefault="009921BB" w:rsidP="009921BB">
            <w:pPr>
              <w:spacing w:after="0" w:line="240" w:lineRule="auto"/>
              <w:ind w:firstLine="709"/>
              <w:jc w:val="center"/>
              <w:rPr>
                <w:color w:val="0031CC"/>
                <w:sz w:val="20"/>
                <w:szCs w:val="20"/>
                <w:lang w:val="kk-KZ"/>
              </w:rPr>
            </w:pPr>
          </w:p>
        </w:tc>
      </w:tr>
    </w:tbl>
    <w:p w14:paraId="47CEA12E" w14:textId="77777777" w:rsidR="009921BB" w:rsidRPr="0029475F" w:rsidRDefault="009921BB" w:rsidP="009921BB">
      <w:pPr>
        <w:spacing w:after="0" w:line="240" w:lineRule="auto"/>
        <w:ind w:firstLine="709"/>
        <w:jc w:val="both"/>
        <w:rPr>
          <w:color w:val="0066CC"/>
        </w:rPr>
      </w:pPr>
      <w:r>
        <w:rPr>
          <w:color w:val="0066CC"/>
        </w:rPr>
        <w:t xml:space="preserve">_______________№________________                                    </w:t>
      </w:r>
    </w:p>
    <w:p w14:paraId="56BEC4F1" w14:textId="77777777" w:rsidR="001D1485" w:rsidRDefault="001D1485" w:rsidP="001D1485">
      <w:pPr>
        <w:pStyle w:val="1"/>
        <w:jc w:val="both"/>
        <w:rPr>
          <w:sz w:val="28"/>
          <w:szCs w:val="28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3929"/>
      </w:tblGrid>
      <w:tr w:rsidR="00084CB0" w14:paraId="10096FF6" w14:textId="77777777" w:rsidTr="00EA06AE">
        <w:tc>
          <w:tcPr>
            <w:tcW w:w="3929" w:type="dxa"/>
            <w:shd w:val="clear" w:color="auto" w:fill="auto"/>
          </w:tcPr>
          <w:p w14:paraId="1DF6618F" w14:textId="77777777" w:rsidR="00084CB0" w:rsidRPr="0022517D" w:rsidRDefault="00084CB0" w:rsidP="00EA06AE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color w:val="0C0000"/>
                <w:sz w:val="24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aps/>
                <w:color w:val="0C0000"/>
                <w:sz w:val="24"/>
                <w:szCs w:val="18"/>
                <w:lang w:val="kk-KZ"/>
              </w:rPr>
              <w:t>№ исх: ПГСВ-247   от: 14.11.2020</w:t>
            </w:r>
          </w:p>
        </w:tc>
      </w:tr>
    </w:tbl>
    <w:p w14:paraId="6FC626CC" w14:textId="77777777" w:rsidR="00BB6BA2" w:rsidRDefault="00BB6BA2" w:rsidP="00084CB0">
      <w:pPr>
        <w:pBdr>
          <w:bottom w:val="single" w:sz="4" w:space="31" w:color="FFFFFF"/>
        </w:pBd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0A8A309" w14:textId="01AE96C5" w:rsidR="009921BB" w:rsidRPr="001D1485" w:rsidRDefault="009921BB" w:rsidP="009921BB">
      <w:pPr>
        <w:pStyle w:val="1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По</w:t>
      </w:r>
      <w:r w:rsidRPr="001D1485">
        <w:rPr>
          <w:b/>
          <w:sz w:val="28"/>
          <w:szCs w:val="28"/>
        </w:rPr>
        <w:t>становление</w:t>
      </w:r>
    </w:p>
    <w:p w14:paraId="40837666" w14:textId="77777777" w:rsidR="009921BB" w:rsidRDefault="009921BB" w:rsidP="009921BB">
      <w:pPr>
        <w:pStyle w:val="1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О внесении изменений в Постановление </w:t>
      </w:r>
    </w:p>
    <w:p w14:paraId="0E61F0A3" w14:textId="77777777" w:rsidR="009921BB" w:rsidRDefault="009921BB" w:rsidP="009921BB">
      <w:pPr>
        <w:pStyle w:val="1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Главного государственного санитарного врача </w:t>
      </w:r>
    </w:p>
    <w:p w14:paraId="5E595EED" w14:textId="77777777" w:rsidR="009921BB" w:rsidRPr="001D1485" w:rsidRDefault="009921BB" w:rsidP="009921BB">
      <w:pPr>
        <w:pStyle w:val="1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города Нур-Султан от 24 октября 2020 года № 245 </w:t>
      </w:r>
    </w:p>
    <w:p w14:paraId="259B8F67" w14:textId="77777777" w:rsidR="009921BB" w:rsidRPr="001D1485" w:rsidRDefault="009921BB" w:rsidP="009921BB">
      <w:pPr>
        <w:pStyle w:val="1"/>
        <w:jc w:val="both"/>
        <w:rPr>
          <w:b/>
          <w:sz w:val="28"/>
          <w:szCs w:val="28"/>
        </w:rPr>
      </w:pPr>
    </w:p>
    <w:p w14:paraId="5BD92C12" w14:textId="77777777" w:rsidR="009921BB" w:rsidRPr="001D1485" w:rsidRDefault="009921BB" w:rsidP="009921BB">
      <w:pPr>
        <w:pStyle w:val="1"/>
        <w:jc w:val="both"/>
        <w:rPr>
          <w:b/>
          <w:sz w:val="28"/>
          <w:szCs w:val="28"/>
        </w:rPr>
      </w:pPr>
    </w:p>
    <w:p w14:paraId="357C9D95" w14:textId="24F77955" w:rsidR="009921BB" w:rsidRPr="001D1485" w:rsidRDefault="009921BB" w:rsidP="009921BB">
      <w:pPr>
        <w:pStyle w:val="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14 ноября </w:t>
      </w:r>
      <w:r w:rsidRPr="001D1485">
        <w:rPr>
          <w:b/>
          <w:sz w:val="28"/>
          <w:szCs w:val="28"/>
        </w:rPr>
        <w:t xml:space="preserve">2020 года                                                        </w:t>
      </w:r>
      <w:r w:rsidR="00CE56CB">
        <w:rPr>
          <w:b/>
          <w:sz w:val="28"/>
          <w:szCs w:val="28"/>
          <w:lang w:val="kk-KZ"/>
        </w:rPr>
        <w:t xml:space="preserve"> </w:t>
      </w:r>
      <w:r w:rsidRPr="001D1485">
        <w:rPr>
          <w:b/>
          <w:sz w:val="28"/>
          <w:szCs w:val="28"/>
        </w:rPr>
        <w:t>г</w:t>
      </w:r>
      <w:r w:rsidR="00CE56CB">
        <w:rPr>
          <w:b/>
          <w:sz w:val="28"/>
          <w:szCs w:val="28"/>
          <w:lang w:val="kk-KZ"/>
        </w:rPr>
        <w:t>ород</w:t>
      </w:r>
      <w:r w:rsidRPr="001D1485">
        <w:rPr>
          <w:b/>
          <w:sz w:val="28"/>
          <w:szCs w:val="28"/>
        </w:rPr>
        <w:t xml:space="preserve"> </w:t>
      </w:r>
      <w:proofErr w:type="spellStart"/>
      <w:r w:rsidRPr="001D1485">
        <w:rPr>
          <w:b/>
          <w:sz w:val="28"/>
          <w:szCs w:val="28"/>
        </w:rPr>
        <w:t>Нур</w:t>
      </w:r>
      <w:proofErr w:type="spellEnd"/>
      <w:r w:rsidRPr="001D1485">
        <w:rPr>
          <w:b/>
          <w:sz w:val="28"/>
          <w:szCs w:val="28"/>
        </w:rPr>
        <w:t>-Султан</w:t>
      </w:r>
    </w:p>
    <w:p w14:paraId="08B63E51" w14:textId="77777777" w:rsidR="009921BB" w:rsidRPr="001D1485" w:rsidRDefault="009921BB" w:rsidP="009921BB">
      <w:pPr>
        <w:pStyle w:val="1"/>
        <w:jc w:val="both"/>
        <w:rPr>
          <w:sz w:val="28"/>
          <w:szCs w:val="28"/>
        </w:rPr>
      </w:pPr>
    </w:p>
    <w:p w14:paraId="52814D17" w14:textId="7FC05AA2" w:rsidR="009921BB" w:rsidRPr="00CE56CB" w:rsidRDefault="00DF7F24" w:rsidP="00DF7F2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  <w:r w:rsidR="009921BB" w:rsidRPr="00B808F9">
        <w:rPr>
          <w:rFonts w:ascii="Times New Roman" w:hAnsi="Times New Roman" w:cs="Times New Roman"/>
          <w:sz w:val="28"/>
          <w:szCs w:val="28"/>
        </w:rPr>
        <w:t xml:space="preserve">Я, Главный государственный санитарный врач города </w:t>
      </w:r>
      <w:proofErr w:type="spellStart"/>
      <w:r w:rsidR="009921BB" w:rsidRPr="00B808F9">
        <w:rPr>
          <w:rFonts w:ascii="Times New Roman" w:hAnsi="Times New Roman" w:cs="Times New Roman"/>
          <w:sz w:val="28"/>
          <w:szCs w:val="28"/>
        </w:rPr>
        <w:t>Нур</w:t>
      </w:r>
      <w:proofErr w:type="spellEnd"/>
      <w:r w:rsidR="009921BB" w:rsidRPr="00B808F9">
        <w:rPr>
          <w:rFonts w:ascii="Times New Roman" w:hAnsi="Times New Roman" w:cs="Times New Roman"/>
          <w:sz w:val="28"/>
          <w:szCs w:val="28"/>
        </w:rPr>
        <w:t xml:space="preserve">-Султан </w:t>
      </w:r>
      <w:proofErr w:type="spellStart"/>
      <w:r w:rsidR="009921BB" w:rsidRPr="00B808F9">
        <w:rPr>
          <w:rFonts w:ascii="Times New Roman" w:hAnsi="Times New Roman" w:cs="Times New Roman"/>
          <w:sz w:val="28"/>
          <w:szCs w:val="28"/>
        </w:rPr>
        <w:t>Пралиева</w:t>
      </w:r>
      <w:proofErr w:type="spellEnd"/>
      <w:r w:rsidR="009921BB" w:rsidRPr="00B808F9">
        <w:rPr>
          <w:rFonts w:ascii="Times New Roman" w:hAnsi="Times New Roman" w:cs="Times New Roman"/>
          <w:sz w:val="28"/>
          <w:szCs w:val="28"/>
          <w:lang w:val="kk-KZ"/>
        </w:rPr>
        <w:t xml:space="preserve"> Ж. К.</w:t>
      </w:r>
      <w:r w:rsidR="009921BB" w:rsidRPr="00B808F9">
        <w:rPr>
          <w:rFonts w:ascii="Times New Roman" w:hAnsi="Times New Roman" w:cs="Times New Roman"/>
          <w:sz w:val="28"/>
          <w:szCs w:val="28"/>
        </w:rPr>
        <w:t xml:space="preserve">, в соответствии с Кодексом Республики Казахстан «О здоровье народа и системе здравоохранения», </w:t>
      </w:r>
      <w:r w:rsidR="00B808F9" w:rsidRPr="00B808F9">
        <w:rPr>
          <w:rFonts w:ascii="Times New Roman" w:hAnsi="Times New Roman" w:cs="Times New Roman"/>
          <w:sz w:val="28"/>
          <w:szCs w:val="28"/>
        </w:rPr>
        <w:t xml:space="preserve">Постановления Главного государственного санитарного врача Республики Казахстан </w:t>
      </w:r>
      <w:r w:rsidR="00B808F9" w:rsidRPr="00B808F9">
        <w:rPr>
          <w:rFonts w:ascii="Times New Roman" w:hAnsi="Times New Roman" w:cs="Times New Roman"/>
          <w:sz w:val="28"/>
          <w:szCs w:val="28"/>
          <w:lang w:val="kk-KZ"/>
        </w:rPr>
        <w:t>№ 62 от 2 ноября</w:t>
      </w:r>
      <w:r w:rsidR="00B808F9" w:rsidRPr="00B808F9">
        <w:rPr>
          <w:rFonts w:ascii="Times New Roman" w:hAnsi="Times New Roman" w:cs="Times New Roman"/>
          <w:sz w:val="28"/>
          <w:szCs w:val="28"/>
        </w:rPr>
        <w:t xml:space="preserve"> 2020 года</w:t>
      </w:r>
      <w:r w:rsidR="00CE56CB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9921BB" w:rsidRPr="00CE56CB">
        <w:rPr>
          <w:rFonts w:ascii="Times New Roman" w:hAnsi="Times New Roman" w:cs="Times New Roman"/>
          <w:b/>
          <w:sz w:val="28"/>
          <w:szCs w:val="28"/>
        </w:rPr>
        <w:t xml:space="preserve">ПОСТАНОВЛЯЮ: </w:t>
      </w:r>
    </w:p>
    <w:p w14:paraId="457756E1" w14:textId="7067527F" w:rsidR="009921BB" w:rsidRDefault="009921BB" w:rsidP="00CE56CB">
      <w:pPr>
        <w:pStyle w:val="1"/>
        <w:numPr>
          <w:ilvl w:val="0"/>
          <w:numId w:val="4"/>
        </w:numPr>
        <w:ind w:left="0" w:firstLine="851"/>
        <w:jc w:val="both"/>
        <w:rPr>
          <w:sz w:val="28"/>
          <w:szCs w:val="28"/>
        </w:rPr>
      </w:pPr>
      <w:r w:rsidRPr="00A07143">
        <w:rPr>
          <w:sz w:val="28"/>
          <w:szCs w:val="28"/>
        </w:rPr>
        <w:t xml:space="preserve">Внести в подпункт 3.11. пункта 3 изменение и изложить в следующей редакции «организацию работы </w:t>
      </w:r>
      <w:r w:rsidRPr="00A07143">
        <w:rPr>
          <w:sz w:val="28"/>
          <w:szCs w:val="28"/>
          <w:lang w:val="kk-KZ"/>
        </w:rPr>
        <w:t>образовательных объектов в учебном году</w:t>
      </w:r>
      <w:r w:rsidRPr="00A07143">
        <w:rPr>
          <w:sz w:val="28"/>
          <w:szCs w:val="28"/>
        </w:rPr>
        <w:t xml:space="preserve"> в режиме онлайн-обучения, кроме </w:t>
      </w:r>
      <w:r w:rsidRPr="00A07143">
        <w:rPr>
          <w:sz w:val="28"/>
          <w:szCs w:val="28"/>
          <w:lang w:val="kk-KZ"/>
        </w:rPr>
        <w:t>дежурных</w:t>
      </w:r>
      <w:r w:rsidRPr="00A07143">
        <w:rPr>
          <w:sz w:val="28"/>
          <w:szCs w:val="28"/>
        </w:rPr>
        <w:t xml:space="preserve"> классов общеобразовательных школ</w:t>
      </w:r>
      <w:r w:rsidRPr="00A07143">
        <w:rPr>
          <w:sz w:val="28"/>
          <w:szCs w:val="28"/>
          <w:lang w:val="kk-KZ"/>
        </w:rPr>
        <w:t xml:space="preserve"> для учащихся 1-</w:t>
      </w:r>
      <w:r>
        <w:rPr>
          <w:sz w:val="28"/>
          <w:szCs w:val="28"/>
          <w:lang w:val="kk-KZ"/>
        </w:rPr>
        <w:t>5</w:t>
      </w:r>
      <w:r w:rsidRPr="00A07143">
        <w:rPr>
          <w:sz w:val="28"/>
          <w:szCs w:val="28"/>
          <w:lang w:val="kk-KZ"/>
        </w:rPr>
        <w:t xml:space="preserve"> классов</w:t>
      </w:r>
      <w:r>
        <w:rPr>
          <w:sz w:val="28"/>
          <w:szCs w:val="28"/>
          <w:lang w:val="kk-KZ"/>
        </w:rPr>
        <w:t xml:space="preserve"> и международных школ с 1-7 классы, </w:t>
      </w:r>
      <w:r w:rsidRPr="00A07143">
        <w:rPr>
          <w:sz w:val="28"/>
          <w:szCs w:val="28"/>
        </w:rPr>
        <w:t>работа которых допускается при комплектации до 15 детей в классе</w:t>
      </w:r>
      <w:r>
        <w:rPr>
          <w:sz w:val="28"/>
          <w:szCs w:val="28"/>
        </w:rPr>
        <w:t xml:space="preserve">, </w:t>
      </w:r>
      <w:r w:rsidRPr="00A07143">
        <w:rPr>
          <w:sz w:val="28"/>
          <w:szCs w:val="28"/>
        </w:rPr>
        <w:t xml:space="preserve">согласно </w:t>
      </w:r>
      <w:r w:rsidRPr="00A07143">
        <w:rPr>
          <w:sz w:val="28"/>
          <w:szCs w:val="28"/>
          <w:lang w:val="kk-KZ"/>
        </w:rPr>
        <w:t>Главы 10 Приказа Министра здравоохранения Республики Казахстан от 28 августа 2020 года №ҚР ДСМ-98/2020 «О внесении изменения в приказ Министра здравоохранения Республики Казахстан от 16 августа 2017 года №611 «Об утверждении Санитарных правил «Санитарно-эпидемиологические требования к объектам образования»</w:t>
      </w:r>
      <w:r>
        <w:rPr>
          <w:sz w:val="28"/>
          <w:szCs w:val="28"/>
          <w:lang w:val="kk-KZ"/>
        </w:rPr>
        <w:t>, строго по заявлению родителей</w:t>
      </w:r>
      <w:r w:rsidR="00CE56CB">
        <w:rPr>
          <w:sz w:val="28"/>
          <w:szCs w:val="28"/>
          <w:lang w:val="kk-KZ"/>
        </w:rPr>
        <w:t>,</w:t>
      </w:r>
      <w:r>
        <w:rPr>
          <w:sz w:val="28"/>
          <w:szCs w:val="28"/>
          <w:lang w:val="kk-KZ"/>
        </w:rPr>
        <w:t xml:space="preserve"> с переходом на онлайн-обучение всех классов при регистрации одного случая заболевания коронавирусной инфекцией среди школьников обучающихся в оффлайн-режиме».</w:t>
      </w:r>
    </w:p>
    <w:p w14:paraId="0E4CC251" w14:textId="77777777" w:rsidR="009921BB" w:rsidRPr="00755A5E" w:rsidRDefault="009921BB" w:rsidP="00CE56CB">
      <w:pPr>
        <w:pStyle w:val="1"/>
        <w:numPr>
          <w:ilvl w:val="0"/>
          <w:numId w:val="4"/>
        </w:numPr>
        <w:ind w:left="0" w:firstLine="851"/>
        <w:jc w:val="both"/>
        <w:rPr>
          <w:sz w:val="28"/>
          <w:szCs w:val="28"/>
        </w:rPr>
      </w:pPr>
      <w:r w:rsidRPr="00755A5E">
        <w:rPr>
          <w:b/>
          <w:sz w:val="28"/>
          <w:szCs w:val="28"/>
        </w:rPr>
        <w:t xml:space="preserve">Управлению внутренней политики города </w:t>
      </w:r>
      <w:proofErr w:type="spellStart"/>
      <w:r w:rsidRPr="00755A5E">
        <w:rPr>
          <w:b/>
          <w:sz w:val="28"/>
          <w:szCs w:val="28"/>
        </w:rPr>
        <w:t>Нур</w:t>
      </w:r>
      <w:proofErr w:type="spellEnd"/>
      <w:r w:rsidRPr="00755A5E">
        <w:rPr>
          <w:b/>
          <w:sz w:val="28"/>
          <w:szCs w:val="28"/>
        </w:rPr>
        <w:t xml:space="preserve">-Султан: </w:t>
      </w:r>
    </w:p>
    <w:p w14:paraId="31C76954" w14:textId="77777777" w:rsidR="009921BB" w:rsidRDefault="009921BB" w:rsidP="00CE56CB">
      <w:pPr>
        <w:pStyle w:val="1"/>
        <w:numPr>
          <w:ilvl w:val="1"/>
          <w:numId w:val="4"/>
        </w:numPr>
        <w:ind w:left="0" w:firstLine="851"/>
        <w:jc w:val="both"/>
        <w:rPr>
          <w:sz w:val="28"/>
          <w:szCs w:val="28"/>
        </w:rPr>
      </w:pPr>
      <w:r w:rsidRPr="00755A5E">
        <w:rPr>
          <w:sz w:val="28"/>
          <w:szCs w:val="28"/>
        </w:rPr>
        <w:t xml:space="preserve"> обеспечить проведение информационного сопровождения в средствах массовой информации, социальных сетях и мессенджерах о принимаемых мерах, объяснить важность и жизненную необходимость </w:t>
      </w:r>
      <w:r w:rsidRPr="00755A5E">
        <w:rPr>
          <w:sz w:val="28"/>
          <w:szCs w:val="28"/>
        </w:rPr>
        <w:lastRenderedPageBreak/>
        <w:t>принимаемых решений, направленных на обеспечение безопасности человека, общества и государства;</w:t>
      </w:r>
    </w:p>
    <w:p w14:paraId="4A20956E" w14:textId="77777777" w:rsidR="009921BB" w:rsidRDefault="009921BB" w:rsidP="00CE56CB">
      <w:pPr>
        <w:pStyle w:val="1"/>
        <w:numPr>
          <w:ilvl w:val="1"/>
          <w:numId w:val="4"/>
        </w:numPr>
        <w:ind w:left="0" w:firstLine="851"/>
        <w:jc w:val="both"/>
        <w:rPr>
          <w:sz w:val="28"/>
          <w:szCs w:val="28"/>
        </w:rPr>
      </w:pPr>
      <w:r w:rsidRPr="00755A5E">
        <w:rPr>
          <w:sz w:val="28"/>
          <w:szCs w:val="28"/>
        </w:rPr>
        <w:t xml:space="preserve">довести настоящее Постановление до сведения всех заинтересованных государственных органов, организаций, субъектов предпринимательства и населения города. </w:t>
      </w:r>
      <w:bookmarkStart w:id="1" w:name="_gjdgxs"/>
      <w:bookmarkEnd w:id="1"/>
    </w:p>
    <w:p w14:paraId="5F117599" w14:textId="77777777" w:rsidR="009921BB" w:rsidRPr="00755A5E" w:rsidRDefault="009921BB" w:rsidP="00CE56CB">
      <w:pPr>
        <w:pStyle w:val="1"/>
        <w:numPr>
          <w:ilvl w:val="0"/>
          <w:numId w:val="4"/>
        </w:numPr>
        <w:ind w:left="0" w:firstLine="851"/>
        <w:jc w:val="both"/>
        <w:rPr>
          <w:sz w:val="28"/>
          <w:szCs w:val="28"/>
        </w:rPr>
      </w:pPr>
      <w:r w:rsidRPr="00755A5E">
        <w:rPr>
          <w:b/>
          <w:sz w:val="28"/>
          <w:szCs w:val="28"/>
        </w:rPr>
        <w:t xml:space="preserve">Районным Управлениям Департамента </w:t>
      </w:r>
      <w:r>
        <w:rPr>
          <w:b/>
          <w:sz w:val="28"/>
          <w:szCs w:val="28"/>
        </w:rPr>
        <w:t>санитарно-эпидемиологического контроля г</w:t>
      </w:r>
      <w:r w:rsidRPr="00755A5E">
        <w:rPr>
          <w:b/>
          <w:sz w:val="28"/>
          <w:szCs w:val="28"/>
        </w:rPr>
        <w:t xml:space="preserve">орода </w:t>
      </w:r>
      <w:proofErr w:type="spellStart"/>
      <w:r w:rsidRPr="00755A5E">
        <w:rPr>
          <w:b/>
          <w:sz w:val="28"/>
          <w:szCs w:val="28"/>
        </w:rPr>
        <w:t>Нур</w:t>
      </w:r>
      <w:proofErr w:type="spellEnd"/>
      <w:r w:rsidRPr="00755A5E">
        <w:rPr>
          <w:b/>
          <w:sz w:val="28"/>
          <w:szCs w:val="28"/>
        </w:rPr>
        <w:t xml:space="preserve">-Султан во взаимодействии с Департаментом полиции города </w:t>
      </w:r>
      <w:proofErr w:type="spellStart"/>
      <w:r w:rsidRPr="00755A5E">
        <w:rPr>
          <w:b/>
          <w:sz w:val="28"/>
          <w:szCs w:val="28"/>
        </w:rPr>
        <w:t>Нур</w:t>
      </w:r>
      <w:proofErr w:type="spellEnd"/>
      <w:r w:rsidRPr="00755A5E">
        <w:rPr>
          <w:b/>
          <w:sz w:val="28"/>
          <w:szCs w:val="28"/>
        </w:rPr>
        <w:t xml:space="preserve">-Султан и районными </w:t>
      </w:r>
      <w:proofErr w:type="spellStart"/>
      <w:r w:rsidRPr="00755A5E">
        <w:rPr>
          <w:b/>
          <w:sz w:val="28"/>
          <w:szCs w:val="28"/>
        </w:rPr>
        <w:t>акиматами</w:t>
      </w:r>
      <w:proofErr w:type="spellEnd"/>
      <w:r w:rsidRPr="00755A5E">
        <w:rPr>
          <w:b/>
          <w:sz w:val="28"/>
          <w:szCs w:val="28"/>
        </w:rPr>
        <w:t xml:space="preserve"> города </w:t>
      </w:r>
      <w:proofErr w:type="spellStart"/>
      <w:r w:rsidRPr="00755A5E">
        <w:rPr>
          <w:b/>
          <w:sz w:val="28"/>
          <w:szCs w:val="28"/>
        </w:rPr>
        <w:t>Нур</w:t>
      </w:r>
      <w:proofErr w:type="spellEnd"/>
      <w:r w:rsidRPr="00755A5E">
        <w:rPr>
          <w:b/>
          <w:sz w:val="28"/>
          <w:szCs w:val="28"/>
        </w:rPr>
        <w:t xml:space="preserve">-Султан </w:t>
      </w:r>
      <w:r w:rsidRPr="00755A5E">
        <w:rPr>
          <w:sz w:val="28"/>
          <w:szCs w:val="28"/>
        </w:rPr>
        <w:t xml:space="preserve">обеспечить усиленный контроль за исполнением настоящего Постановления. </w:t>
      </w:r>
    </w:p>
    <w:p w14:paraId="3BD96A37" w14:textId="3832F3F1" w:rsidR="009921BB" w:rsidRPr="00755A5E" w:rsidRDefault="009921BB" w:rsidP="00CE56CB">
      <w:pPr>
        <w:pStyle w:val="a3"/>
        <w:numPr>
          <w:ilvl w:val="0"/>
          <w:numId w:val="4"/>
        </w:numPr>
        <w:pBdr>
          <w:bottom w:val="single" w:sz="4" w:space="31" w:color="FFFFFF"/>
        </w:pBdr>
        <w:shd w:val="clear" w:color="auto" w:fill="FFFFFF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55A5E">
        <w:rPr>
          <w:rFonts w:ascii="Times New Roman" w:hAnsi="Times New Roman" w:cs="Times New Roman"/>
          <w:sz w:val="28"/>
          <w:szCs w:val="28"/>
        </w:rPr>
        <w:t xml:space="preserve">Постановление обязательно для исполнения всеми физическими и </w:t>
      </w:r>
      <w:r w:rsidR="00084CB0">
        <w:rPr>
          <w:rFonts w:ascii="Times New Roman" w:hAnsi="Times New Roman" w:cs="Times New Roman"/>
          <w:sz w:val="28"/>
          <w:szCs w:val="28"/>
          <w:lang w:val="kk-KZ"/>
        </w:rPr>
        <w:t>ю</w:t>
      </w:r>
      <w:proofErr w:type="spellStart"/>
      <w:r w:rsidRPr="00755A5E">
        <w:rPr>
          <w:rFonts w:ascii="Times New Roman" w:hAnsi="Times New Roman" w:cs="Times New Roman"/>
          <w:sz w:val="28"/>
          <w:szCs w:val="28"/>
        </w:rPr>
        <w:t>ридическими</w:t>
      </w:r>
      <w:proofErr w:type="spellEnd"/>
      <w:r w:rsidRPr="00755A5E">
        <w:rPr>
          <w:rFonts w:ascii="Times New Roman" w:hAnsi="Times New Roman" w:cs="Times New Roman"/>
          <w:sz w:val="28"/>
          <w:szCs w:val="28"/>
        </w:rPr>
        <w:t xml:space="preserve"> лицами в независимости от форм собственности.</w:t>
      </w:r>
    </w:p>
    <w:p w14:paraId="1ECC8E95" w14:textId="77777777" w:rsidR="009921BB" w:rsidRPr="00755A5E" w:rsidRDefault="009921BB" w:rsidP="00CE56CB">
      <w:pPr>
        <w:pStyle w:val="a3"/>
        <w:numPr>
          <w:ilvl w:val="0"/>
          <w:numId w:val="4"/>
        </w:numPr>
        <w:pBdr>
          <w:bottom w:val="single" w:sz="4" w:space="31" w:color="FFFFFF"/>
        </w:pBdr>
        <w:shd w:val="clear" w:color="auto" w:fill="FFFFFF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55A5E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</w:t>
      </w:r>
      <w:r w:rsidRPr="00755A5E">
        <w:rPr>
          <w:rFonts w:ascii="Times New Roman" w:hAnsi="Times New Roman" w:cs="Times New Roman"/>
          <w:sz w:val="28"/>
          <w:szCs w:val="28"/>
          <w:lang w:val="kk-KZ"/>
        </w:rPr>
        <w:t>со дня подписания.</w:t>
      </w:r>
    </w:p>
    <w:p w14:paraId="2886B25D" w14:textId="54C1C864" w:rsidR="009921BB" w:rsidRDefault="009921BB" w:rsidP="009921BB">
      <w:pPr>
        <w:pBdr>
          <w:bottom w:val="single" w:sz="4" w:space="31" w:color="FFFFFF"/>
        </w:pBd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931946C" w14:textId="77777777" w:rsidR="00084CB0" w:rsidRDefault="00084CB0" w:rsidP="009921BB">
      <w:pPr>
        <w:pBdr>
          <w:bottom w:val="single" w:sz="4" w:space="31" w:color="FFFFFF"/>
        </w:pBd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9B74E49" w14:textId="118920F3" w:rsidR="009921BB" w:rsidRPr="00755A5E" w:rsidRDefault="009921BB" w:rsidP="009921BB">
      <w:pPr>
        <w:pBdr>
          <w:bottom w:val="single" w:sz="4" w:space="31" w:color="FFFFFF"/>
        </w:pBd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</w:t>
      </w:r>
      <w:r w:rsidR="00084CB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Pr="00755A5E">
        <w:rPr>
          <w:rFonts w:ascii="Times New Roman" w:hAnsi="Times New Roman" w:cs="Times New Roman"/>
          <w:b/>
          <w:sz w:val="28"/>
          <w:szCs w:val="28"/>
          <w:lang w:val="kk-KZ"/>
        </w:rPr>
        <w:t>Главный государственный</w:t>
      </w:r>
    </w:p>
    <w:p w14:paraId="08432FCC" w14:textId="60817D97" w:rsidR="009921BB" w:rsidRDefault="009921BB" w:rsidP="009921BB">
      <w:pPr>
        <w:pBdr>
          <w:bottom w:val="single" w:sz="4" w:space="31" w:color="FFFFFF"/>
        </w:pBd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с</w:t>
      </w:r>
      <w:r w:rsidRPr="00755A5E">
        <w:rPr>
          <w:rFonts w:ascii="Times New Roman" w:hAnsi="Times New Roman" w:cs="Times New Roman"/>
          <w:b/>
          <w:sz w:val="28"/>
          <w:szCs w:val="28"/>
          <w:lang w:val="kk-KZ"/>
        </w:rPr>
        <w:t>анитарный врач г. Нур-Султан</w:t>
      </w:r>
      <w:r w:rsidRPr="00755A5E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  <w:t>Ж.</w:t>
      </w:r>
      <w:r w:rsidR="00CE56C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Пралиева</w:t>
      </w:r>
    </w:p>
    <w:p w14:paraId="148D6088" w14:textId="77777777" w:rsidR="009921BB" w:rsidRDefault="009921BB" w:rsidP="009921BB">
      <w:pPr>
        <w:pBdr>
          <w:bottom w:val="single" w:sz="4" w:space="31" w:color="FFFFFF"/>
        </w:pBd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9921BB" w:rsidSect="00084CB0">
      <w:headerReference w:type="default" r:id="rId9"/>
      <w:pgSz w:w="11906" w:h="16838"/>
      <w:pgMar w:top="709" w:right="850" w:bottom="56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A29BEB" w14:textId="77777777" w:rsidR="00055A74" w:rsidRDefault="00055A74" w:rsidP="0022517D">
      <w:pPr>
        <w:spacing w:after="0" w:line="240" w:lineRule="auto"/>
      </w:pPr>
      <w:r>
        <w:separator/>
      </w:r>
    </w:p>
  </w:endnote>
  <w:endnote w:type="continuationSeparator" w:id="0">
    <w:p w14:paraId="10FE2262" w14:textId="77777777" w:rsidR="00055A74" w:rsidRDefault="00055A74" w:rsidP="002251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8EF0CA" w14:textId="77777777" w:rsidR="00055A74" w:rsidRDefault="00055A74" w:rsidP="0022517D">
      <w:pPr>
        <w:spacing w:after="0" w:line="240" w:lineRule="auto"/>
      </w:pPr>
      <w:r>
        <w:separator/>
      </w:r>
    </w:p>
  </w:footnote>
  <w:footnote w:type="continuationSeparator" w:id="0">
    <w:p w14:paraId="1236B330" w14:textId="77777777" w:rsidR="00055A74" w:rsidRDefault="00055A74" w:rsidP="002251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81D032" w14:textId="0C999167" w:rsidR="0022517D" w:rsidRDefault="0022517D">
    <w:pPr>
      <w:pStyle w:val="a5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A6BE565" wp14:editId="4FFB8512">
              <wp:simplePos x="0" y="0"/>
              <wp:positionH relativeFrom="column">
                <wp:posOffset>6278880</wp:posOffset>
              </wp:positionH>
              <wp:positionV relativeFrom="paragraph">
                <wp:posOffset>619633</wp:posOffset>
              </wp:positionV>
              <wp:extent cx="381000" cy="8019098"/>
              <wp:effectExtent l="0" t="0" r="0" b="1270"/>
              <wp:wrapNone/>
              <wp:docPr id="1" name="Надпись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1000" cy="801909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6B60873" w14:textId="5BB2DBA9" w:rsidR="0022517D" w:rsidRPr="0022517D" w:rsidRDefault="0022517D">
                          <w:pPr>
                            <w:rPr>
                              <w:rFonts w:ascii="Times New Roman" w:hAnsi="Times New Roman" w:cs="Times New Roman"/>
                              <w:color w:val="0C0000"/>
                              <w:sz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C0000"/>
                              <w:sz w:val="14"/>
                            </w:rPr>
                            <w:t xml:space="preserve">14.11.2020 ЕСЭДО ГО (версия 7.20.2)  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w14:anchorId="7A6BE565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494.4pt;margin-top:48.8pt;width:30pt;height:63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" filled="f" stroked="f" strokeweight=".5pt">
              <v:fill o:detectmouseclick="t"/>
              <v:textbox style="layout-flow:vertical;mso-layout-flow-alt:bottom-to-top">
                <w:txbxContent>
                  <w:p w14:paraId="36B60873" w14:textId="5BB2DBA9" w:rsidR="0022517D" w:rsidRPr="0022517D" w:rsidRDefault="0022517D">
                    <w:pPr>
                      <w:rPr>
                        <w:rFonts w:ascii="Times New Roman" w:hAnsi="Times New Roman" w:cs="Times New Roman"/>
                        <w:color w:val="0C0000"/>
                        <w:sz w:val="14"/>
                      </w:rPr>
                    </w:pPr>
                    <w:r>
                      <w:rPr>
                        <w:rFonts w:ascii="Times New Roman" w:hAnsi="Times New Roman" w:cs="Times New Roman"/>
                        <w:color w:val="0C0000"/>
                        <w:sz w:val="14"/>
                      </w:rPr>
                      <w:t xml:space="preserve">14.11.2020 ЕСЭДО ГО (версия 7.20.2)  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E30CB3"/>
    <w:multiLevelType w:val="hybridMultilevel"/>
    <w:tmpl w:val="9738B986"/>
    <w:lvl w:ilvl="0" w:tplc="888A81C2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D43440B"/>
    <w:multiLevelType w:val="multilevel"/>
    <w:tmpl w:val="F2AA076E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  <w:b/>
      </w:rPr>
    </w:lvl>
  </w:abstractNum>
  <w:abstractNum w:abstractNumId="2">
    <w:nsid w:val="255738DC"/>
    <w:multiLevelType w:val="multilevel"/>
    <w:tmpl w:val="BE0A36C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lang w:val="kk-KZ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4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96" w:hanging="2160"/>
      </w:pPr>
      <w:rPr>
        <w:rFonts w:hint="default"/>
      </w:rPr>
    </w:lvl>
  </w:abstractNum>
  <w:abstractNum w:abstractNumId="3">
    <w:nsid w:val="65F12B75"/>
    <w:multiLevelType w:val="hybridMultilevel"/>
    <w:tmpl w:val="D5E65650"/>
    <w:lvl w:ilvl="0" w:tplc="4646834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12C"/>
    <w:rsid w:val="00055A74"/>
    <w:rsid w:val="00084CB0"/>
    <w:rsid w:val="00105DBA"/>
    <w:rsid w:val="001D1485"/>
    <w:rsid w:val="00221DDD"/>
    <w:rsid w:val="0022517D"/>
    <w:rsid w:val="00437B61"/>
    <w:rsid w:val="004D735C"/>
    <w:rsid w:val="006B2A64"/>
    <w:rsid w:val="00705D12"/>
    <w:rsid w:val="00755A5E"/>
    <w:rsid w:val="00764D85"/>
    <w:rsid w:val="007D382F"/>
    <w:rsid w:val="007D3A0A"/>
    <w:rsid w:val="009921BB"/>
    <w:rsid w:val="00A07143"/>
    <w:rsid w:val="00AB152F"/>
    <w:rsid w:val="00B3466B"/>
    <w:rsid w:val="00B5212C"/>
    <w:rsid w:val="00B808F9"/>
    <w:rsid w:val="00BB6BA2"/>
    <w:rsid w:val="00CE56CB"/>
    <w:rsid w:val="00DF7F24"/>
    <w:rsid w:val="00F55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7226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1D14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aliases w:val="маркированный,Абзац списка1"/>
    <w:basedOn w:val="a"/>
    <w:link w:val="a4"/>
    <w:uiPriority w:val="34"/>
    <w:qFormat/>
    <w:rsid w:val="00755A5E"/>
    <w:pPr>
      <w:ind w:left="720"/>
      <w:contextualSpacing/>
    </w:pPr>
  </w:style>
  <w:style w:type="character" w:customStyle="1" w:styleId="a4">
    <w:name w:val="Абзац списка Знак"/>
    <w:aliases w:val="маркированный Знак,Абзац списка1 Знак"/>
    <w:link w:val="a3"/>
    <w:uiPriority w:val="34"/>
    <w:qFormat/>
    <w:locked/>
    <w:rsid w:val="00B808F9"/>
  </w:style>
  <w:style w:type="paragraph" w:styleId="a5">
    <w:name w:val="header"/>
    <w:basedOn w:val="a"/>
    <w:link w:val="a6"/>
    <w:uiPriority w:val="99"/>
    <w:unhideWhenUsed/>
    <w:rsid w:val="002251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2517D"/>
  </w:style>
  <w:style w:type="paragraph" w:styleId="a7">
    <w:name w:val="footer"/>
    <w:basedOn w:val="a"/>
    <w:link w:val="a8"/>
    <w:uiPriority w:val="99"/>
    <w:unhideWhenUsed/>
    <w:rsid w:val="002251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251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1D14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aliases w:val="маркированный,Абзац списка1"/>
    <w:basedOn w:val="a"/>
    <w:link w:val="a4"/>
    <w:uiPriority w:val="34"/>
    <w:qFormat/>
    <w:rsid w:val="00755A5E"/>
    <w:pPr>
      <w:ind w:left="720"/>
      <w:contextualSpacing/>
    </w:pPr>
  </w:style>
  <w:style w:type="character" w:customStyle="1" w:styleId="a4">
    <w:name w:val="Абзац списка Знак"/>
    <w:aliases w:val="маркированный Знак,Абзац списка1 Знак"/>
    <w:link w:val="a3"/>
    <w:uiPriority w:val="34"/>
    <w:qFormat/>
    <w:locked/>
    <w:rsid w:val="00B808F9"/>
  </w:style>
  <w:style w:type="paragraph" w:styleId="a5">
    <w:name w:val="header"/>
    <w:basedOn w:val="a"/>
    <w:link w:val="a6"/>
    <w:uiPriority w:val="99"/>
    <w:unhideWhenUsed/>
    <w:rsid w:val="002251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2517D"/>
  </w:style>
  <w:style w:type="paragraph" w:styleId="a7">
    <w:name w:val="footer"/>
    <w:basedOn w:val="a"/>
    <w:link w:val="a8"/>
    <w:uiPriority w:val="99"/>
    <w:unhideWhenUsed/>
    <w:rsid w:val="002251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251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10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470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Тюльпан</cp:lastModifiedBy>
  <cp:revision>8</cp:revision>
  <dcterms:created xsi:type="dcterms:W3CDTF">2020-11-14T13:52:00Z</dcterms:created>
  <dcterms:modified xsi:type="dcterms:W3CDTF">2020-11-14T14:25:00Z</dcterms:modified>
</cp:coreProperties>
</file>